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Batuga Candaşlık 1. Bölüm Suya Yazılan sır</w:t>
            </w:r>
          </w:p>
          <w:p>
            <w:pPr/>
            <w:r>
              <w:rPr/>
              <w:t xml:space="preserve">Yazar Adı: </w:t>
            </w:r>
            <w:r>
              <w:rPr>
                <w:b w:val="1"/>
                <w:bCs w:val="1"/>
              </w:rPr>
              <w:t xml:space="preserve">MURAT KILIÇ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581</w:t>
            </w:r>
          </w:p>
          <w:p>
            <w:pPr/>
            <w:r>
              <w:rPr/>
              <w:t xml:space="preserve">Kitap Boyutları: </w:t>
            </w:r>
            <w:r>
              <w:rPr>
                <w:b w:val="1"/>
                <w:bCs w:val="1"/>
              </w:rPr>
              <w:t xml:space="preserve">135 X 195 mm</w:t>
            </w:r>
          </w:p>
          <w:p>
            <w:pPr/>
            <w:r>
              <w:rPr/>
              <w:t xml:space="preserve">ISBN No: </w:t>
            </w:r>
            <w:r>
              <w:rPr>
                <w:b w:val="1"/>
                <w:bCs w:val="1"/>
              </w:rPr>
              <w:t xml:space="preserve">9786255779663</w:t>
            </w:r>
          </w:p>
          <w:p>
            <w:pPr/>
            <w:r>
              <w:rPr/>
              <w:t xml:space="preserve">Etiket Fiyatı: </w:t>
            </w:r>
            <w:r>
              <w:rPr>
                <w:b w:val="1"/>
                <w:bCs w:val="1"/>
              </w:rPr>
              <w:t xml:space="preserve">1.039,20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Reihaneh (Reyhan) bagheri rezghi</w:t>
            </w:r>
          </w:p>
        </w:tc>
      </w:tr>
      <w:tr>
        <w:trPr/>
        <w:tc>
          <w:tcPr>
            <w:tcW w:w="9000" w:type="dxa"/>
            <w:vAlign w:val="top"/>
            <w:gridSpan w:val="2"/>
            <w:noWrap/>
          </w:tcPr>
          <w:p>
            <w:pPr/>
            <w:r>
              <w:rPr>
                <w:b w:val="1"/>
                <w:bCs w:val="1"/>
              </w:rPr>
              <w:t xml:space="preserve">Kitap Tanıtım Yazısı : (Arka Kapak)</w:t>
            </w:r>
          </w:p>
          <w:p/>
          <w:p>
            <w:pPr/>
            <w:r>
              <w:rPr>
                <w:b w:val="1"/>
                <w:bCs w:val="1"/>
              </w:rPr>
              <w:t xml:space="preserve">Kadim Türk mitolojisinin gölgede kalmış varlıkları, modern dünyanın içinde yeniden uyanıyor.</w:t>
            </w:r>
          </w:p>
          <w:p>
            <w:pPr/>
            <w:r>
              <w:rPr/>
              <w:t xml:space="preserve">Tarih henüz yazılmamışken yaratıcılar vardı: Kayra Han, Ülgen, Kübey Hatun, Mergen Tengere, Ak Ana ve diğer yaratıcılar... Onlar dünyayı şekillendirdi, Nartları yarattı ve kenara çekildiler. Ya da biz öyle sandık…</w:t>
            </w:r>
          </w:p>
          <w:p>
            <w:pPr/>
            <w:r>
              <w:rPr/>
              <w:t xml:space="preserve">Bazı savaşlar hiç bitmez.</w:t>
            </w:r>
            <w:br/>
            <w:r>
              <w:rPr>
                <w:b w:val="1"/>
                <w:bCs w:val="1"/>
              </w:rPr>
              <w:t xml:space="preserve">Sadece biçim değiştirir.</w:t>
            </w:r>
          </w:p>
          <w:p>
            <w:pPr/>
            <w:r>
              <w:rPr/>
              <w:t xml:space="preserve">Sıradan bir hayat yaşadığını sanan Yiğit, Yedi Kule Zindanları'nın karanlığından çıktığında kendini bir anda, masallardan fırlamış varlıklarla yüz yüze bulur ve bildiği, yaşadığı her şeyin bir yalan olduğunu anlar. O, hafızası mühürlenmiş bir efsanedir. Bir BATUGA. İçinde uyuyan gücü keşfederken kendini yaratıcıların savaşında bulacaktır. Üstelik elinde dünyanın kaderini değiştirebilecek olan sırla.</w:t>
            </w:r>
          </w:p>
          <w:p>
            <w:pPr/>
            <w:r>
              <w:rPr/>
              <w:t xml:space="preserve">Bir yanda yeraltından yükselen İtbaraklar, Gulyabaniler, Alkarıları, Çay Nineleri ve daha niceleri… Erlik Han’ın yeraltı dünyasının karanlık ordusu. Diğer yanda insanlar ve Nartlar...</w:t>
            </w:r>
          </w:p>
          <w:p>
            <w:pPr/>
            <w:r>
              <w:rPr/>
              <w:t xml:space="preserve">Yiğit, yoldaşları Başak, Gülsüm, Hacip ve Barık ile birlikte İstanbul Boğazı’nın derinliklerinden Kapadokya’nın Peri Bacaları’na, Sultan Ahmet Meydanı’ndan Nemrut Dağı’nın zirvelerine, su altından, gökyüzüne uzanan büyük bir kovalamacanın içine düşer.</w:t>
            </w:r>
          </w:p>
          <w:p>
            <w:pPr/>
            <w:r>
              <w:rPr/>
              <w:t xml:space="preserve">Ellerinde taşıdıkları "Suya yazılmış sır", sadece onların değil, tüm insanlığın, Nartların ve hatta yaratıcıların kaderini belirleyecektir.</w:t>
            </w:r>
          </w:p>
          <w:p>
            <w:pPr/>
            <w:r>
              <w:rPr/>
              <w:t xml:space="preserve">Suya yazılan silinir mi? Yoksa su, her şeyi hatırlar mı?</w:t>
            </w:r>
          </w:p>
          <w:p>
            <w:pPr/>
            <w:r>
              <w:rPr/>
              <w:t xml:space="preserve">Mücadele etmek mi zor? Gizlenen gerçeklerin ağırlığı ile yüzleşmek mi?</w:t>
            </w:r>
          </w:p>
          <w:p>
            <w:pPr/>
            <w:r>
              <w:rPr/>
              <w:t xml:space="preserve"> </w:t>
            </w:r>
          </w:p>
          <w:p>
            <w:pPr/>
            <w:r>
              <w:rPr>
                <w:b w:val="1"/>
                <w:bCs w:val="1"/>
              </w:rPr>
              <w:t xml:space="preserve">Türk mitolojisinin unutulan varlılarının modern dünyaya taşındığı BATUGA serisi bu ilk kitapla başlıyor. Okuru yalnızca fantastik bir evrene değil, “Ben hangi planın parçasıyım?” sorusuna da sürüklüyor. - Murat Kılıç’ın kaleminden.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https://vernokitap.com/kitaplar/murat-kilic-batuga-5330.html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2026-03-21T02:13:40+03:00</dcterms:created>
  <dcterms:modified xsi:type="dcterms:W3CDTF">2026-03-21T02:13:40+03:00</dcterms:modified>
</cp:coreProperties>
</file>

<file path=docProps/custom.xml><?xml version="1.0" encoding="utf-8"?>
<Properties xmlns="http://schemas.openxmlformats.org/officeDocument/2006/custom-properties" xmlns:vt="http://schemas.openxmlformats.org/officeDocument/2006/docPropsVTypes"/>
</file>